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3C66D">
      <w:pPr>
        <w:widowControl/>
        <w:jc w:val="left"/>
        <w:rPr>
          <w:b/>
          <w:sz w:val="40"/>
        </w:rPr>
      </w:pPr>
      <w:bookmarkStart w:id="0" w:name="_GoBack"/>
      <w:bookmarkEnd w:id="0"/>
      <w:r>
        <w:rPr>
          <w:rFonts w:hint="eastAsia"/>
          <w:b/>
          <w:sz w:val="40"/>
        </w:rPr>
        <w:t>附件二：</w:t>
      </w:r>
    </w:p>
    <w:p w14:paraId="4E0AEAFF">
      <w:pPr>
        <w:widowControl/>
        <w:jc w:val="center"/>
        <w:rPr>
          <w:b/>
          <w:sz w:val="40"/>
        </w:rPr>
      </w:pPr>
      <w:r>
        <w:rPr>
          <w:rFonts w:hint="eastAsia"/>
          <w:b/>
          <w:sz w:val="40"/>
        </w:rPr>
        <w:t>安全责任落实情况</w:t>
      </w:r>
      <w:r>
        <w:rPr>
          <w:b/>
          <w:sz w:val="40"/>
        </w:rPr>
        <w:t>统计表</w:t>
      </w:r>
    </w:p>
    <w:p w14:paraId="2BC09160">
      <w:pPr>
        <w:jc w:val="center"/>
      </w:pPr>
    </w:p>
    <w:tbl>
      <w:tblPr>
        <w:tblStyle w:val="6"/>
        <w:tblW w:w="1488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871"/>
        <w:gridCol w:w="4649"/>
        <w:gridCol w:w="4962"/>
        <w:gridCol w:w="2693"/>
      </w:tblGrid>
      <w:tr w14:paraId="13668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3D36371D">
            <w:pPr>
              <w:spacing w:line="360" w:lineRule="exact"/>
              <w:jc w:val="center"/>
              <w:rPr>
                <w:sz w:val="28"/>
              </w:rPr>
            </w:pPr>
            <w:r>
              <w:rPr>
                <w:sz w:val="28"/>
              </w:rPr>
              <w:t>序号</w:t>
            </w:r>
          </w:p>
        </w:tc>
        <w:tc>
          <w:tcPr>
            <w:tcW w:w="1871" w:type="dxa"/>
            <w:vAlign w:val="center"/>
          </w:tcPr>
          <w:p w14:paraId="1C9F0D4E">
            <w:pPr>
              <w:spacing w:line="360" w:lineRule="exact"/>
              <w:jc w:val="center"/>
              <w:rPr>
                <w:sz w:val="28"/>
              </w:rPr>
            </w:pPr>
            <w:r>
              <w:rPr>
                <w:sz w:val="28"/>
              </w:rPr>
              <w:t>部门</w:t>
            </w:r>
          </w:p>
        </w:tc>
        <w:tc>
          <w:tcPr>
            <w:tcW w:w="4649" w:type="dxa"/>
            <w:vAlign w:val="center"/>
          </w:tcPr>
          <w:p w14:paraId="27502629">
            <w:pPr>
              <w:spacing w:line="360" w:lineRule="exact"/>
              <w:jc w:val="center"/>
              <w:rPr>
                <w:sz w:val="28"/>
              </w:rPr>
            </w:pPr>
            <w:r>
              <w:rPr>
                <w:rFonts w:hint="eastAsia"/>
                <w:sz w:val="28"/>
              </w:rPr>
              <w:t>202</w:t>
            </w:r>
            <w:r>
              <w:rPr>
                <w:rFonts w:hint="eastAsia"/>
                <w:sz w:val="28"/>
                <w:lang w:val="en-US" w:eastAsia="zh-CN"/>
              </w:rPr>
              <w:t>4</w:t>
            </w:r>
            <w:r>
              <w:rPr>
                <w:rFonts w:hint="eastAsia"/>
                <w:sz w:val="28"/>
              </w:rPr>
              <w:t>年安全生产工作计划</w:t>
            </w:r>
          </w:p>
          <w:p w14:paraId="4ACEA819">
            <w:pPr>
              <w:spacing w:line="360" w:lineRule="exact"/>
              <w:jc w:val="center"/>
              <w:rPr>
                <w:sz w:val="28"/>
              </w:rPr>
            </w:pPr>
            <w:r>
              <w:rPr>
                <w:rFonts w:hint="eastAsia"/>
                <w:sz w:val="28"/>
              </w:rPr>
              <w:t>制定情况</w:t>
            </w:r>
          </w:p>
        </w:tc>
        <w:tc>
          <w:tcPr>
            <w:tcW w:w="4962" w:type="dxa"/>
            <w:vAlign w:val="center"/>
          </w:tcPr>
          <w:p w14:paraId="654607BF">
            <w:pPr>
              <w:spacing w:line="360" w:lineRule="exact"/>
              <w:jc w:val="center"/>
              <w:rPr>
                <w:sz w:val="28"/>
              </w:rPr>
            </w:pPr>
            <w:r>
              <w:rPr>
                <w:rFonts w:hint="eastAsia"/>
                <w:sz w:val="28"/>
              </w:rPr>
              <w:t>安全生产责任压实情况</w:t>
            </w:r>
          </w:p>
        </w:tc>
        <w:tc>
          <w:tcPr>
            <w:tcW w:w="2693" w:type="dxa"/>
            <w:vAlign w:val="center"/>
          </w:tcPr>
          <w:p w14:paraId="51A66955">
            <w:pPr>
              <w:spacing w:line="360" w:lineRule="exact"/>
              <w:jc w:val="center"/>
              <w:rPr>
                <w:sz w:val="28"/>
              </w:rPr>
            </w:pPr>
            <w:r>
              <w:rPr>
                <w:rFonts w:hint="eastAsia"/>
                <w:sz w:val="28"/>
              </w:rPr>
              <w:t>其他情况</w:t>
            </w:r>
          </w:p>
        </w:tc>
      </w:tr>
      <w:tr w14:paraId="5006D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10" w:type="dxa"/>
            <w:vAlign w:val="center"/>
          </w:tcPr>
          <w:p w14:paraId="52D4DDF7">
            <w:pPr>
              <w:spacing w:line="360" w:lineRule="exact"/>
              <w:jc w:val="center"/>
              <w:rPr>
                <w:sz w:val="28"/>
              </w:rPr>
            </w:pPr>
            <w:r>
              <w:rPr>
                <w:rFonts w:hint="eastAsia"/>
                <w:sz w:val="28"/>
              </w:rPr>
              <w:t>1</w:t>
            </w:r>
          </w:p>
        </w:tc>
        <w:tc>
          <w:tcPr>
            <w:tcW w:w="1871" w:type="dxa"/>
            <w:vAlign w:val="center"/>
          </w:tcPr>
          <w:p w14:paraId="0B6A5AAE">
            <w:pPr>
              <w:spacing w:line="360" w:lineRule="exact"/>
              <w:jc w:val="center"/>
              <w:rPr>
                <w:sz w:val="28"/>
              </w:rPr>
            </w:pPr>
          </w:p>
        </w:tc>
        <w:tc>
          <w:tcPr>
            <w:tcW w:w="4649" w:type="dxa"/>
            <w:vAlign w:val="center"/>
          </w:tcPr>
          <w:p w14:paraId="4DC4AA79">
            <w:pPr>
              <w:spacing w:line="360" w:lineRule="exact"/>
              <w:jc w:val="left"/>
              <w:rPr>
                <w:sz w:val="28"/>
              </w:rPr>
            </w:pPr>
          </w:p>
        </w:tc>
        <w:tc>
          <w:tcPr>
            <w:tcW w:w="4962" w:type="dxa"/>
            <w:vAlign w:val="center"/>
          </w:tcPr>
          <w:p w14:paraId="29DA6C5A">
            <w:pPr>
              <w:spacing w:line="360" w:lineRule="exact"/>
              <w:jc w:val="center"/>
              <w:rPr>
                <w:sz w:val="28"/>
              </w:rPr>
            </w:pPr>
          </w:p>
        </w:tc>
        <w:tc>
          <w:tcPr>
            <w:tcW w:w="2693" w:type="dxa"/>
            <w:vAlign w:val="center"/>
          </w:tcPr>
          <w:p w14:paraId="73390910">
            <w:pPr>
              <w:spacing w:line="360" w:lineRule="exact"/>
              <w:jc w:val="center"/>
              <w:rPr>
                <w:sz w:val="28"/>
              </w:rPr>
            </w:pPr>
          </w:p>
        </w:tc>
      </w:tr>
      <w:tr w14:paraId="31DCB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710" w:type="dxa"/>
            <w:vAlign w:val="center"/>
          </w:tcPr>
          <w:p w14:paraId="2429E3DD">
            <w:pPr>
              <w:spacing w:line="360" w:lineRule="exact"/>
              <w:jc w:val="center"/>
              <w:rPr>
                <w:sz w:val="28"/>
              </w:rPr>
            </w:pPr>
          </w:p>
        </w:tc>
        <w:tc>
          <w:tcPr>
            <w:tcW w:w="1871" w:type="dxa"/>
            <w:vAlign w:val="center"/>
          </w:tcPr>
          <w:p w14:paraId="08362881">
            <w:pPr>
              <w:spacing w:line="360" w:lineRule="exact"/>
              <w:jc w:val="center"/>
              <w:rPr>
                <w:sz w:val="28"/>
              </w:rPr>
            </w:pPr>
          </w:p>
        </w:tc>
        <w:tc>
          <w:tcPr>
            <w:tcW w:w="4649" w:type="dxa"/>
            <w:vAlign w:val="center"/>
          </w:tcPr>
          <w:p w14:paraId="7CC46DE0">
            <w:pPr>
              <w:spacing w:line="360" w:lineRule="exact"/>
              <w:jc w:val="left"/>
              <w:rPr>
                <w:sz w:val="28"/>
              </w:rPr>
            </w:pPr>
          </w:p>
        </w:tc>
        <w:tc>
          <w:tcPr>
            <w:tcW w:w="4962" w:type="dxa"/>
            <w:vAlign w:val="center"/>
          </w:tcPr>
          <w:p w14:paraId="12BB7E89">
            <w:pPr>
              <w:spacing w:line="360" w:lineRule="exact"/>
              <w:jc w:val="center"/>
              <w:rPr>
                <w:sz w:val="28"/>
              </w:rPr>
            </w:pPr>
          </w:p>
        </w:tc>
        <w:tc>
          <w:tcPr>
            <w:tcW w:w="2693" w:type="dxa"/>
            <w:vAlign w:val="center"/>
          </w:tcPr>
          <w:p w14:paraId="723D133F">
            <w:pPr>
              <w:spacing w:line="360" w:lineRule="exact"/>
              <w:jc w:val="center"/>
              <w:rPr>
                <w:sz w:val="28"/>
              </w:rPr>
            </w:pPr>
          </w:p>
        </w:tc>
      </w:tr>
      <w:tr w14:paraId="0D608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710" w:type="dxa"/>
            <w:vAlign w:val="center"/>
          </w:tcPr>
          <w:p w14:paraId="5BF22FBE">
            <w:pPr>
              <w:spacing w:line="360" w:lineRule="exact"/>
              <w:jc w:val="center"/>
              <w:rPr>
                <w:sz w:val="28"/>
              </w:rPr>
            </w:pPr>
          </w:p>
        </w:tc>
        <w:tc>
          <w:tcPr>
            <w:tcW w:w="1871" w:type="dxa"/>
            <w:vAlign w:val="center"/>
          </w:tcPr>
          <w:p w14:paraId="3F4B6EF0">
            <w:pPr>
              <w:spacing w:line="360" w:lineRule="exact"/>
              <w:jc w:val="center"/>
              <w:rPr>
                <w:sz w:val="28"/>
              </w:rPr>
            </w:pPr>
          </w:p>
        </w:tc>
        <w:tc>
          <w:tcPr>
            <w:tcW w:w="4649" w:type="dxa"/>
            <w:vAlign w:val="center"/>
          </w:tcPr>
          <w:p w14:paraId="4342FC57">
            <w:pPr>
              <w:spacing w:line="360" w:lineRule="exact"/>
              <w:jc w:val="left"/>
              <w:rPr>
                <w:sz w:val="28"/>
              </w:rPr>
            </w:pPr>
          </w:p>
        </w:tc>
        <w:tc>
          <w:tcPr>
            <w:tcW w:w="4962" w:type="dxa"/>
            <w:vAlign w:val="center"/>
          </w:tcPr>
          <w:p w14:paraId="57257A49">
            <w:pPr>
              <w:spacing w:line="360" w:lineRule="exact"/>
              <w:jc w:val="center"/>
              <w:rPr>
                <w:sz w:val="28"/>
              </w:rPr>
            </w:pPr>
          </w:p>
        </w:tc>
        <w:tc>
          <w:tcPr>
            <w:tcW w:w="2693" w:type="dxa"/>
            <w:vAlign w:val="center"/>
          </w:tcPr>
          <w:p w14:paraId="71F3C1A0">
            <w:pPr>
              <w:spacing w:line="360" w:lineRule="exact"/>
              <w:jc w:val="center"/>
              <w:rPr>
                <w:sz w:val="28"/>
              </w:rPr>
            </w:pPr>
          </w:p>
        </w:tc>
      </w:tr>
    </w:tbl>
    <w:p w14:paraId="66AF8658">
      <w:pPr>
        <w:rPr>
          <w:sz w:val="32"/>
          <w:szCs w:val="32"/>
        </w:rPr>
      </w:pPr>
      <w:r>
        <w:rPr>
          <w:rFonts w:hint="eastAsia"/>
          <w:sz w:val="32"/>
          <w:szCs w:val="32"/>
        </w:rPr>
        <w:t>备注：1.请单位各部门将安全责任落实情况在上述列表中填报。</w:t>
      </w:r>
    </w:p>
    <w:p w14:paraId="0F8CE534">
      <w:pPr>
        <w:ind w:firstLine="960" w:firstLineChars="300"/>
        <w:rPr>
          <w:sz w:val="32"/>
          <w:szCs w:val="32"/>
        </w:rPr>
      </w:pPr>
      <w:r>
        <w:rPr>
          <w:rFonts w:hint="eastAsia"/>
          <w:sz w:val="32"/>
          <w:szCs w:val="32"/>
        </w:rPr>
        <w:t>2.于实习准备周结束，派遣实习生前将填报的纸质材料由部门负责人签字后加盖部门公章报教务处，另传一份电子档。</w:t>
      </w:r>
    </w:p>
    <w:p w14:paraId="743F7A84">
      <w:pPr>
        <w:ind w:firstLine="960" w:firstLineChars="300"/>
        <w:rPr>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0ODBkMzc4Zjk3NjEwYmJlMGE0YzY5OWZmZjZkMDMifQ=="/>
  </w:docVars>
  <w:rsids>
    <w:rsidRoot w:val="00A83571"/>
    <w:rsid w:val="001D6381"/>
    <w:rsid w:val="00252466"/>
    <w:rsid w:val="002A1ED2"/>
    <w:rsid w:val="00445F98"/>
    <w:rsid w:val="00466775"/>
    <w:rsid w:val="005A580E"/>
    <w:rsid w:val="00604692"/>
    <w:rsid w:val="00641DE1"/>
    <w:rsid w:val="00716F1C"/>
    <w:rsid w:val="0073414F"/>
    <w:rsid w:val="0074298D"/>
    <w:rsid w:val="00743FDE"/>
    <w:rsid w:val="008C2AD5"/>
    <w:rsid w:val="009068CF"/>
    <w:rsid w:val="00920675"/>
    <w:rsid w:val="00A83571"/>
    <w:rsid w:val="00B87F2B"/>
    <w:rsid w:val="00C055CC"/>
    <w:rsid w:val="00CB1772"/>
    <w:rsid w:val="00CD08F9"/>
    <w:rsid w:val="00CE0B4A"/>
    <w:rsid w:val="00CF1495"/>
    <w:rsid w:val="00CF22C4"/>
    <w:rsid w:val="00CF4925"/>
    <w:rsid w:val="00D63368"/>
    <w:rsid w:val="00ED097C"/>
    <w:rsid w:val="00F4043D"/>
    <w:rsid w:val="00FB2AC2"/>
    <w:rsid w:val="00FB307F"/>
    <w:rsid w:val="00FB42D8"/>
    <w:rsid w:val="03D34877"/>
    <w:rsid w:val="1FE15A3A"/>
    <w:rsid w:val="230E0845"/>
    <w:rsid w:val="38E811B1"/>
    <w:rsid w:val="7BB12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254</Words>
  <Characters>261</Characters>
  <Lines>2</Lines>
  <Paragraphs>1</Paragraphs>
  <TotalTime>37</TotalTime>
  <ScaleCrop>false</ScaleCrop>
  <LinksUpToDate>false</LinksUpToDate>
  <CharactersWithSpaces>261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2022-05-21T03:15:00Z</dcterms:created>
  <dc:creator>钱克成</dc:creator>
  <cp:lastModifiedBy>abigail</cp:lastModifiedBy>
  <cp:lastPrinted>2022-05-25T02:36:00Z</cp:lastPrinted>
  <dcterms:modified xsi:type="dcterms:W3CDTF">2025-06-24T08:35:28Z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C3DCFB7994214307BEA7AC70983B8A13_13</vt:lpwstr>
  </property>
  <property fmtid="{D5CDD505-2E9C-101B-9397-08002B2CF9AE}" pid="4" name="KSOTemplateDocerSaveRecord">
    <vt:lpwstr>eyJoZGlkIjoiYmI0ODBkMzc4Zjk3NjEwYmJlMGE0YzY5OWZmZjZkMDMiLCJ1c2VySWQiOiIyNzE4Nzc1NTkifQ==</vt:lpwstr>
  </property>
</Properties>
</file>